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6F0" w:rsidRDefault="002076F0" w:rsidP="002076F0">
      <w:pPr>
        <w:pStyle w:val="SubjectArea"/>
        <w:rPr>
          <w:noProof/>
        </w:rPr>
      </w:pPr>
      <w:r w:rsidRPr="00CE7A9B">
        <w:rPr>
          <w:noProof/>
        </w:rPr>
        <w:t>Informational Science and Knowledge Management (ISKM)</w:t>
      </w:r>
    </w:p>
    <w:p w:rsidR="002076F0" w:rsidRDefault="002076F0" w:rsidP="002076F0">
      <w:pPr>
        <w:pStyle w:val="DeptWebsite"/>
        <w:rPr>
          <w:noProof/>
        </w:rPr>
      </w:pPr>
      <w:r>
        <w:rPr>
          <w:noProof/>
        </w:rPr>
        <w:t>opim.business.uconn.edu</w:t>
      </w:r>
    </w:p>
    <w:p w:rsidR="002076F0" w:rsidRDefault="002076F0" w:rsidP="002076F0">
      <w:pPr>
        <w:pStyle w:val="CourseTitle"/>
        <w:rPr>
          <w:noProof/>
        </w:rPr>
      </w:pPr>
      <w:r w:rsidRPr="00CE7A9B">
        <w:rPr>
          <w:noProof/>
        </w:rPr>
        <w:t>5013</w:t>
      </w:r>
      <w:r>
        <w:rPr>
          <w:noProof/>
        </w:rPr>
        <w:t>.</w:t>
      </w:r>
      <w:r>
        <w:rPr>
          <w:noProof/>
        </w:rPr>
        <w:tab/>
      </w:r>
      <w:r w:rsidRPr="00CE7A9B">
        <w:rPr>
          <w:noProof/>
        </w:rPr>
        <w:t>Information Security</w:t>
      </w:r>
    </w:p>
    <w:p w:rsidR="002076F0" w:rsidRDefault="002076F0" w:rsidP="002076F0">
      <w:pPr>
        <w:pStyle w:val="CourseIntro"/>
        <w:rPr>
          <w:noProof/>
        </w:rPr>
      </w:pPr>
      <w:r w:rsidRPr="00CE7A9B">
        <w:rPr>
          <w:noProof/>
        </w:rPr>
        <w:t>Three credits.</w:t>
      </w:r>
    </w:p>
    <w:p w:rsidR="002076F0" w:rsidRDefault="002076F0" w:rsidP="002076F0">
      <w:pPr>
        <w:pStyle w:val="CourseDescription"/>
      </w:pPr>
      <w:r w:rsidRPr="00CE7A9B">
        <w:rPr>
          <w:noProof/>
        </w:rPr>
        <w:t>A survey of security in the creation, storage, and distribution of information. Topics include networks, threats, vulnerabilities, risk assessment methodologies, physical protection and emergency response teams (CERT). The organization of the Internet in terms of management and operations will be presented in depth, including domain names, registrars, ICANN and related policy.</w:t>
      </w:r>
    </w:p>
    <w:p w:rsidR="00225DDD" w:rsidRDefault="002076F0">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F0"/>
    <w:rsid w:val="002076F0"/>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35ADC-315D-426C-BE24-2725C087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2076F0"/>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2076F0"/>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2076F0"/>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2076F0"/>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2076F0"/>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2019-08-08T15:07:00Z</dcterms:created>
  <dcterms:modified xsi:type="dcterms:W3CDTF">2019-08-08T15:07:00Z</dcterms:modified>
</cp:coreProperties>
</file>